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08DDF" w14:textId="77777777" w:rsidR="005109DA" w:rsidRPr="0087187B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32"/>
          <w:szCs w:val="32"/>
          <w:lang w:val="de-DE"/>
        </w:rPr>
      </w:pPr>
      <w:r w:rsidRPr="0087187B">
        <w:rPr>
          <w:rFonts w:ascii="Calibri" w:hAnsi="Calibri"/>
          <w:b/>
          <w:sz w:val="32"/>
          <w:szCs w:val="32"/>
          <w:lang w:val="de-DE"/>
        </w:rPr>
        <w:t>Fenster in Pfarrkirche.</w:t>
      </w:r>
    </w:p>
    <w:p w14:paraId="635F657F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  <w:r>
        <w:rPr>
          <w:rFonts w:ascii="Calibri" w:hAnsi="Calibri"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5D44D63" wp14:editId="7CA99F5C">
            <wp:simplePos x="0" y="0"/>
            <wp:positionH relativeFrom="column">
              <wp:posOffset>3975735</wp:posOffset>
            </wp:positionH>
            <wp:positionV relativeFrom="paragraph">
              <wp:posOffset>156845</wp:posOffset>
            </wp:positionV>
            <wp:extent cx="2077085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395" y="21529"/>
                <wp:lineTo x="21395" y="0"/>
                <wp:lineTo x="0" y="0"/>
              </wp:wrapPolygon>
            </wp:wrapTight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Kirche Fensterbil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AFE6" w14:textId="77777777" w:rsidR="005109DA" w:rsidRPr="0087187B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  <w:r>
        <w:rPr>
          <w:rFonts w:ascii="Calibri" w:hAnsi="Calibri"/>
          <w:sz w:val="32"/>
          <w:szCs w:val="32"/>
          <w:lang w:val="de-DE"/>
        </w:rPr>
        <w:t>Das Fenster in der Rückwand wurde von Pfarrer Gerards gestiftet. Eine freie Komposition von Hubert Spierling aus dem Jahr 1999 in Opal</w:t>
      </w:r>
      <w:proofErr w:type="gramStart"/>
      <w:r>
        <w:rPr>
          <w:rFonts w:ascii="Calibri" w:hAnsi="Calibri"/>
          <w:sz w:val="32"/>
          <w:szCs w:val="32"/>
          <w:lang w:val="de-DE"/>
        </w:rPr>
        <w:t>-,Opakglas</w:t>
      </w:r>
      <w:proofErr w:type="gramEnd"/>
      <w:r>
        <w:rPr>
          <w:rFonts w:ascii="Calibri" w:hAnsi="Calibri"/>
          <w:sz w:val="32"/>
          <w:szCs w:val="32"/>
          <w:lang w:val="de-DE"/>
        </w:rPr>
        <w:t>/Blei.</w:t>
      </w:r>
    </w:p>
    <w:p w14:paraId="03F9E094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  <w:r>
        <w:rPr>
          <w:rFonts w:ascii="Calibri" w:hAnsi="Calibri"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25388CE" wp14:editId="29B40E65">
            <wp:simplePos x="0" y="0"/>
            <wp:positionH relativeFrom="column">
              <wp:posOffset>62230</wp:posOffset>
            </wp:positionH>
            <wp:positionV relativeFrom="paragraph">
              <wp:posOffset>145415</wp:posOffset>
            </wp:positionV>
            <wp:extent cx="118745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138" y="21527"/>
                <wp:lineTo x="21138" y="0"/>
                <wp:lineTo x="0" y="0"/>
              </wp:wrapPolygon>
            </wp:wrapTight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Kirche fenst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92EF6" w14:textId="77777777" w:rsidR="005109DA" w:rsidRPr="0087187B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  <w:r w:rsidRPr="0087187B">
        <w:rPr>
          <w:rFonts w:ascii="Calibri" w:hAnsi="Calibri"/>
          <w:sz w:val="32"/>
          <w:szCs w:val="32"/>
          <w:lang w:val="de-DE"/>
        </w:rPr>
        <w:t xml:space="preserve"> </w:t>
      </w:r>
    </w:p>
    <w:p w14:paraId="5AFB58C0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77889F3B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4F518056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04B53E49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38231E3B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364BA19D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0E83D842" w14:textId="77777777" w:rsidR="005109DA" w:rsidRPr="0087187B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  <w:r>
        <w:rPr>
          <w:rFonts w:ascii="Calibri" w:hAnsi="Calibri"/>
          <w:sz w:val="32"/>
          <w:szCs w:val="32"/>
          <w:lang w:val="de-DE"/>
        </w:rPr>
        <w:t xml:space="preserve">An der Kopfseite des Chores sehen wir Fenster in </w:t>
      </w:r>
      <w:r w:rsidRPr="0087187B">
        <w:rPr>
          <w:rFonts w:ascii="Calibri" w:hAnsi="Calibri"/>
          <w:sz w:val="32"/>
          <w:szCs w:val="32"/>
          <w:lang w:val="de-DE"/>
        </w:rPr>
        <w:t>Rechteck-Muster mit den Symbolen der Hl. Dreifaltigkeit.</w:t>
      </w:r>
      <w:r>
        <w:rPr>
          <w:rFonts w:ascii="Calibri" w:hAnsi="Calibri"/>
          <w:sz w:val="32"/>
          <w:szCs w:val="32"/>
          <w:lang w:val="de-DE"/>
        </w:rPr>
        <w:t xml:space="preserve"> Der </w:t>
      </w:r>
      <w:r w:rsidRPr="0087187B">
        <w:rPr>
          <w:rFonts w:ascii="Calibri" w:hAnsi="Calibri"/>
          <w:sz w:val="32"/>
          <w:szCs w:val="32"/>
          <w:lang w:val="de-DE"/>
        </w:rPr>
        <w:t xml:space="preserve">Künstler </w:t>
      </w:r>
      <w:proofErr w:type="gramStart"/>
      <w:r w:rsidRPr="0087187B">
        <w:rPr>
          <w:rFonts w:ascii="Calibri" w:hAnsi="Calibri"/>
          <w:sz w:val="32"/>
          <w:szCs w:val="32"/>
          <w:lang w:val="de-DE"/>
        </w:rPr>
        <w:t>unbekannt ,</w:t>
      </w:r>
      <w:proofErr w:type="gramEnd"/>
      <w:r w:rsidRPr="0087187B">
        <w:rPr>
          <w:rFonts w:ascii="Calibri" w:hAnsi="Calibri"/>
          <w:sz w:val="32"/>
          <w:szCs w:val="32"/>
          <w:lang w:val="de-DE"/>
        </w:rPr>
        <w:t xml:space="preserve"> </w:t>
      </w:r>
      <w:r>
        <w:rPr>
          <w:rFonts w:ascii="Calibri" w:hAnsi="Calibri"/>
          <w:sz w:val="32"/>
          <w:szCs w:val="32"/>
          <w:lang w:val="de-DE"/>
        </w:rPr>
        <w:t>ebenso das Herstellungsjahr.</w:t>
      </w:r>
      <w:r w:rsidRPr="0087187B">
        <w:rPr>
          <w:rFonts w:ascii="Calibri" w:hAnsi="Calibri"/>
          <w:sz w:val="32"/>
          <w:szCs w:val="32"/>
          <w:lang w:val="de-DE"/>
        </w:rPr>
        <w:t xml:space="preserve"> </w:t>
      </w:r>
    </w:p>
    <w:p w14:paraId="730C15BE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  <w:r w:rsidRPr="0087187B">
        <w:rPr>
          <w:rFonts w:ascii="Calibri" w:hAnsi="Calibri"/>
          <w:sz w:val="32"/>
          <w:szCs w:val="32"/>
          <w:lang w:val="de-DE"/>
        </w:rPr>
        <w:t>Kathedralglas/Blei/Schwarzlot</w:t>
      </w:r>
    </w:p>
    <w:p w14:paraId="31AB1BF3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  <w:r>
        <w:rPr>
          <w:rFonts w:ascii="Calibri" w:hAnsi="Calibri"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7B98FE12" wp14:editId="37580063">
            <wp:simplePos x="0" y="0"/>
            <wp:positionH relativeFrom="column">
              <wp:posOffset>2367280</wp:posOffset>
            </wp:positionH>
            <wp:positionV relativeFrom="paragraph">
              <wp:posOffset>235585</wp:posOffset>
            </wp:positionV>
            <wp:extent cx="38100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92" y="21482"/>
                <wp:lineTo x="21492" y="0"/>
                <wp:lineTo x="0" y="0"/>
              </wp:wrapPolygon>
            </wp:wrapTight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Kirche fensterbild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C11EC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  <w:r>
        <w:rPr>
          <w:rFonts w:ascii="Calibri" w:hAnsi="Calibri"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46139594" wp14:editId="785E30C5">
            <wp:simplePos x="0" y="0"/>
            <wp:positionH relativeFrom="column">
              <wp:posOffset>62230</wp:posOffset>
            </wp:positionH>
            <wp:positionV relativeFrom="paragraph">
              <wp:posOffset>110490</wp:posOffset>
            </wp:positionV>
            <wp:extent cx="1025525" cy="3181350"/>
            <wp:effectExtent l="0" t="0" r="3175" b="0"/>
            <wp:wrapTight wrapText="bothSides">
              <wp:wrapPolygon edited="0">
                <wp:start x="0" y="0"/>
                <wp:lineTo x="0" y="21471"/>
                <wp:lineTo x="21266" y="21471"/>
                <wp:lineTo x="21266" y="0"/>
                <wp:lineTo x="0" y="0"/>
              </wp:wrapPolygon>
            </wp:wrapTight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841_10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839A4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7938172D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77DE07F0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1BE3864A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02A3815B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55A62393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61AF9BFD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290024BC" w14:textId="77777777" w:rsidR="005109DA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</w:p>
    <w:p w14:paraId="058E0263" w14:textId="77777777" w:rsidR="005109DA" w:rsidRPr="00207B24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  <w:r w:rsidRPr="0087187B">
        <w:rPr>
          <w:rFonts w:ascii="Calibri" w:hAnsi="Calibri"/>
          <w:sz w:val="32"/>
          <w:szCs w:val="32"/>
          <w:lang w:val="de-DE"/>
        </w:rPr>
        <w:t xml:space="preserve">Signatur: ENTW.: HUBERT SPIERLING 1999 / AUSF.: DR. H. OIDTMANN LINNICH </w:t>
      </w:r>
      <w:r w:rsidRPr="00207B24">
        <w:rPr>
          <w:rFonts w:ascii="Calibri" w:hAnsi="Calibri"/>
          <w:sz w:val="32"/>
          <w:szCs w:val="32"/>
          <w:lang w:val="de-DE"/>
        </w:rPr>
        <w:t>Fenster</w:t>
      </w:r>
    </w:p>
    <w:p w14:paraId="33FE4B62" w14:textId="77777777" w:rsidR="005109DA" w:rsidRPr="00207B24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  <w:r w:rsidRPr="00207B24">
        <w:rPr>
          <w:rFonts w:ascii="Calibri" w:hAnsi="Calibri"/>
          <w:sz w:val="32"/>
          <w:szCs w:val="32"/>
          <w:lang w:val="de-DE"/>
        </w:rPr>
        <w:t>Freie Kompositionen.</w:t>
      </w:r>
    </w:p>
    <w:p w14:paraId="3D9ECA04" w14:textId="77777777" w:rsidR="005109DA" w:rsidRPr="00207B24" w:rsidRDefault="005109DA" w:rsidP="005109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  <w:lang w:val="de-DE"/>
        </w:rPr>
      </w:pPr>
      <w:r w:rsidRPr="00207B24">
        <w:rPr>
          <w:rFonts w:ascii="Calibri" w:hAnsi="Calibri"/>
          <w:sz w:val="32"/>
          <w:szCs w:val="32"/>
          <w:lang w:val="de-DE"/>
        </w:rPr>
        <w:t>Hu</w:t>
      </w:r>
      <w:r>
        <w:rPr>
          <w:rFonts w:ascii="Calibri" w:hAnsi="Calibri"/>
          <w:sz w:val="32"/>
          <w:szCs w:val="32"/>
          <w:lang w:val="de-DE"/>
        </w:rPr>
        <w:t xml:space="preserve">bert Spierling, 1969 </w:t>
      </w:r>
      <w:proofErr w:type="spellStart"/>
      <w:r>
        <w:rPr>
          <w:rFonts w:ascii="Calibri" w:hAnsi="Calibri"/>
          <w:sz w:val="32"/>
          <w:szCs w:val="32"/>
          <w:lang w:val="de-DE"/>
        </w:rPr>
        <w:t>Sakrastei</w:t>
      </w:r>
      <w:proofErr w:type="spellEnd"/>
      <w:r>
        <w:rPr>
          <w:rFonts w:ascii="Calibri" w:hAnsi="Calibri"/>
          <w:sz w:val="32"/>
          <w:szCs w:val="32"/>
          <w:lang w:val="de-DE"/>
        </w:rPr>
        <w:t>;</w:t>
      </w:r>
    </w:p>
    <w:p w14:paraId="0FB8C603" w14:textId="77777777" w:rsidR="004C66AB" w:rsidRPr="005109DA" w:rsidRDefault="004C66AB">
      <w:pPr>
        <w:rPr>
          <w:lang w:val="de-DE"/>
        </w:rPr>
      </w:pPr>
      <w:bookmarkStart w:id="0" w:name="_GoBack"/>
      <w:bookmarkEnd w:id="0"/>
    </w:p>
    <w:sectPr w:rsidR="004C66AB" w:rsidRPr="005109DA" w:rsidSect="00043E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DA"/>
    <w:rsid w:val="00043E5E"/>
    <w:rsid w:val="004C66AB"/>
    <w:rsid w:val="005109DA"/>
    <w:rsid w:val="00E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CF3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109DA"/>
    <w:pPr>
      <w:spacing w:after="200" w:line="276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Macintosh Word</Application>
  <DocSecurity>0</DocSecurity>
  <Lines>3</Lines>
  <Paragraphs>1</Paragraphs>
  <ScaleCrop>false</ScaleCrop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2017-03-27T15:56:00Z</dcterms:created>
  <dcterms:modified xsi:type="dcterms:W3CDTF">2017-03-27T15:56:00Z</dcterms:modified>
</cp:coreProperties>
</file>